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5" w:rsidRPr="00F6511D" w:rsidRDefault="00E25525" w:rsidP="00E25525">
      <w:pPr>
        <w:ind w:firstLineChars="200" w:firstLine="422"/>
        <w:jc w:val="center"/>
        <w:rPr>
          <w:rFonts w:hint="eastAsia"/>
          <w:b/>
        </w:rPr>
      </w:pPr>
      <w:r w:rsidRPr="00F6511D">
        <w:rPr>
          <w:rFonts w:hint="eastAsia"/>
          <w:b/>
        </w:rPr>
        <w:t>技术领域及背景</w:t>
      </w:r>
    </w:p>
    <w:p w:rsidR="00E25525" w:rsidRDefault="00E25525" w:rsidP="00E25525">
      <w:pPr>
        <w:ind w:firstLineChars="200" w:firstLine="420"/>
        <w:rPr>
          <w:rFonts w:hint="eastAsia"/>
        </w:rPr>
      </w:pPr>
      <w:r>
        <w:rPr>
          <w:rFonts w:hint="eastAsia"/>
        </w:rPr>
        <w:t>本发明属于综合利用工业废渣硼泥生产高纯镁砂系列产品的工</w:t>
      </w:r>
      <w:r>
        <w:t> </w:t>
      </w:r>
      <w:r>
        <w:rPr>
          <w:rFonts w:hint="eastAsia"/>
        </w:rPr>
        <w:t>业生产方法。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25525" w:rsidRDefault="00E25525" w:rsidP="00E25525">
      <w:pPr>
        <w:ind w:firstLineChars="200" w:firstLine="420"/>
        <w:rPr>
          <w:rFonts w:hint="eastAsia"/>
        </w:rPr>
      </w:pPr>
      <w:r>
        <w:rPr>
          <w:rFonts w:hint="eastAsia"/>
        </w:rPr>
        <w:t>中国专利</w:t>
      </w:r>
      <w:r>
        <w:rPr>
          <w:rFonts w:hint="eastAsia"/>
        </w:rPr>
        <w:t>CN1222485A</w:t>
      </w:r>
      <w:r>
        <w:rPr>
          <w:rFonts w:hint="eastAsia"/>
        </w:rPr>
        <w:t>公开了李治涛等人的题为“利用硼泥制取</w:t>
      </w:r>
      <w:r>
        <w:t> </w:t>
      </w:r>
      <w:r>
        <w:rPr>
          <w:rFonts w:hint="eastAsia"/>
        </w:rPr>
        <w:t>轻质碳酸镁的方法”，该方法只是限定在针对</w:t>
      </w:r>
      <w:r>
        <w:rPr>
          <w:rFonts w:hint="eastAsia"/>
        </w:rPr>
        <w:t>0.1</w:t>
      </w:r>
      <w:r>
        <w:rPr>
          <w:rFonts w:hint="eastAsia"/>
        </w:rPr>
        <w:t>公斤级原料的小试</w:t>
      </w:r>
      <w:r>
        <w:t> </w:t>
      </w:r>
      <w:r>
        <w:rPr>
          <w:rFonts w:hint="eastAsia"/>
        </w:rPr>
        <w:t>制备方法，未进行中试及工业性试验，而且该方法中前段工艺须加热，</w:t>
      </w:r>
      <w:r>
        <w:t> </w:t>
      </w:r>
      <w:r>
        <w:rPr>
          <w:rFonts w:hint="eastAsia"/>
        </w:rPr>
        <w:t>加酸等，工艺复杂，并且仅制取一种产品—轻质碳酸镁，对硼泥的综</w:t>
      </w:r>
      <w:r>
        <w:t> </w:t>
      </w:r>
      <w:r>
        <w:rPr>
          <w:rFonts w:hint="eastAsia"/>
        </w:rPr>
        <w:t>合利用不具普遍意义。</w:t>
      </w:r>
    </w:p>
    <w:p w:rsidR="001B6680" w:rsidRPr="00E25525" w:rsidRDefault="001B6680"/>
    <w:sectPr w:rsidR="001B6680" w:rsidRPr="00E2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80" w:rsidRDefault="001B6680" w:rsidP="00E25525">
      <w:r>
        <w:separator/>
      </w:r>
    </w:p>
  </w:endnote>
  <w:endnote w:type="continuationSeparator" w:id="1">
    <w:p w:rsidR="001B6680" w:rsidRDefault="001B6680" w:rsidP="00E2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80" w:rsidRDefault="001B6680" w:rsidP="00E25525">
      <w:r>
        <w:separator/>
      </w:r>
    </w:p>
  </w:footnote>
  <w:footnote w:type="continuationSeparator" w:id="1">
    <w:p w:rsidR="001B6680" w:rsidRDefault="001B6680" w:rsidP="00E25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525"/>
    <w:rsid w:val="001B6680"/>
    <w:rsid w:val="00E2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5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2014-11-19T01:18:00Z</dcterms:created>
  <dcterms:modified xsi:type="dcterms:W3CDTF">2014-11-19T01:18:00Z</dcterms:modified>
</cp:coreProperties>
</file>